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4A" w:rsidRDefault="0003624A">
      <w:pPr>
        <w:wordWrap w:val="0"/>
        <w:adjustRightInd/>
        <w:spacing w:line="274" w:lineRule="exact"/>
        <w:jc w:val="right"/>
        <w:rPr>
          <w:rFonts w:hAnsi="Times New Roman" w:cs="Times New Roman"/>
        </w:rPr>
      </w:pPr>
      <w:r>
        <w:rPr>
          <w:rFonts w:hint="eastAsia"/>
        </w:rPr>
        <w:t>様式１４</w:t>
      </w:r>
    </w:p>
    <w:p w:rsidR="0045778C" w:rsidRDefault="0045778C">
      <w:pPr>
        <w:adjustRightInd/>
        <w:spacing w:line="274" w:lineRule="exact"/>
        <w:jc w:val="center"/>
        <w:rPr>
          <w:rFonts w:hAnsi="Times New Roman" w:cs="Times New Roman"/>
        </w:rPr>
      </w:pPr>
      <w:r w:rsidRPr="00D51556">
        <w:rPr>
          <w:rFonts w:eastAsia="ＭＳ ゴシック" w:hAnsi="Times New Roman" w:cs="ＭＳ ゴシック" w:hint="eastAsia"/>
          <w:spacing w:val="50"/>
          <w:w w:val="200"/>
          <w:fitText w:val="10166" w:id="1640220419"/>
        </w:rPr>
        <w:t>高圧ガス製造施設ごとの処理能力等一覧</w:t>
      </w:r>
      <w:r w:rsidRPr="00D51556">
        <w:rPr>
          <w:rFonts w:eastAsia="ＭＳ ゴシック" w:hAnsi="Times New Roman" w:cs="ＭＳ ゴシック" w:hint="eastAsia"/>
          <w:spacing w:val="3"/>
          <w:w w:val="200"/>
          <w:fitText w:val="10166" w:id="1640220419"/>
        </w:rPr>
        <w:t>表</w:t>
      </w:r>
    </w:p>
    <w:p w:rsidR="0003624A" w:rsidRDefault="0003624A">
      <w:pPr>
        <w:adjustRightInd/>
        <w:spacing w:line="274" w:lineRule="exact"/>
        <w:rPr>
          <w:rFonts w:hAnsi="Times New Roman" w:cs="Times New Roman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7"/>
        <w:gridCol w:w="889"/>
        <w:gridCol w:w="1112"/>
        <w:gridCol w:w="1333"/>
        <w:gridCol w:w="1556"/>
        <w:gridCol w:w="1556"/>
        <w:gridCol w:w="2112"/>
        <w:gridCol w:w="445"/>
        <w:gridCol w:w="2111"/>
      </w:tblGrid>
      <w:tr w:rsidR="004570F2" w:rsidTr="004570F2">
        <w:trPr>
          <w:trHeight w:val="794"/>
        </w:trPr>
        <w:tc>
          <w:tcPr>
            <w:tcW w:w="2667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78C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 w:rsidRPr="007F53F4">
              <w:rPr>
                <w:rFonts w:hint="eastAsia"/>
                <w:spacing w:val="56"/>
                <w:fitText w:val="2220" w:id="1640220420"/>
              </w:rPr>
              <w:t>製造施設の名</w:t>
            </w:r>
            <w:r w:rsidRPr="007F53F4">
              <w:rPr>
                <w:rFonts w:hint="eastAsia"/>
                <w:spacing w:val="4"/>
                <w:fitText w:val="2220" w:id="1640220420"/>
              </w:rPr>
              <w:t>称</w:t>
            </w:r>
          </w:p>
        </w:tc>
        <w:tc>
          <w:tcPr>
            <w:tcW w:w="8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78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設備</w:t>
            </w:r>
          </w:p>
          <w:p w:rsidR="004570F2" w:rsidRDefault="004570F2" w:rsidP="0045778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78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本年度の受検有無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78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高圧ガス名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064850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 w:rsidRPr="007F53F4">
              <w:rPr>
                <w:rFonts w:hint="eastAsia"/>
                <w:spacing w:val="38"/>
                <w:fitText w:val="1110" w:id="1640220421"/>
              </w:rPr>
              <w:t>完成検</w:t>
            </w:r>
            <w:r w:rsidRPr="007F53F4">
              <w:rPr>
                <w:rFonts w:hint="eastAsia"/>
                <w:spacing w:val="1"/>
                <w:fitText w:val="1110" w:id="1640220421"/>
              </w:rPr>
              <w:t>査</w:t>
            </w:r>
          </w:p>
          <w:p w:rsidR="004570F2" w:rsidRDefault="004570F2" w:rsidP="00064850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 w:rsidRPr="007F53F4">
              <w:rPr>
                <w:rFonts w:hint="eastAsia"/>
                <w:spacing w:val="13"/>
                <w:w w:val="92"/>
                <w:fitText w:val="1110" w:id="1640220422"/>
              </w:rPr>
              <w:t xml:space="preserve">年　月　</w:t>
            </w:r>
            <w:r w:rsidRPr="007F53F4">
              <w:rPr>
                <w:rFonts w:hint="eastAsia"/>
                <w:w w:val="92"/>
                <w:fitText w:val="1110" w:id="1640220422"/>
              </w:rPr>
              <w:t>日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78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前回保安検査</w:t>
            </w:r>
          </w:p>
          <w:p w:rsidR="004570F2" w:rsidRDefault="004570F2" w:rsidP="0045778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064850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 w:rsidRPr="007F53F4">
              <w:rPr>
                <w:rFonts w:hint="eastAsia"/>
                <w:spacing w:val="75"/>
                <w:fitText w:val="1332" w:id="1640220423"/>
              </w:rPr>
              <w:t>処理能</w:t>
            </w:r>
            <w:r w:rsidRPr="007F53F4">
              <w:rPr>
                <w:rFonts w:hint="eastAsia"/>
                <w:spacing w:val="1"/>
                <w:fitText w:val="1332" w:id="1640220423"/>
              </w:rPr>
              <w:t>力</w:t>
            </w:r>
          </w:p>
          <w:p w:rsidR="004570F2" w:rsidRDefault="004570F2" w:rsidP="0045778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255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0F2" w:rsidRDefault="004570F2" w:rsidP="0045778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4570F2" w:rsidTr="004570F2">
        <w:trPr>
          <w:trHeight w:val="794"/>
        </w:trPr>
        <w:tc>
          <w:tcPr>
            <w:tcW w:w="266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定置式</w:t>
            </w:r>
          </w:p>
          <w:p w:rsidR="004570F2" w:rsidRPr="00D51556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 w:rsidRPr="00D51556">
              <w:rPr>
                <w:rFonts w:hint="eastAsia"/>
              </w:rPr>
              <w:t>移動式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4570F2" w:rsidTr="004570F2">
        <w:trPr>
          <w:trHeight w:val="794"/>
        </w:trPr>
        <w:tc>
          <w:tcPr>
            <w:tcW w:w="266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Pr="00D51556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 w:rsidRPr="00D51556">
              <w:rPr>
                <w:rFonts w:hint="eastAsia"/>
              </w:rPr>
              <w:t>定置式</w:t>
            </w:r>
          </w:p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移動式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4570F2" w:rsidTr="004570F2">
        <w:trPr>
          <w:trHeight w:val="794"/>
        </w:trPr>
        <w:tc>
          <w:tcPr>
            <w:tcW w:w="266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定置式</w:t>
            </w:r>
          </w:p>
          <w:p w:rsidR="004570F2" w:rsidRPr="00D51556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 w:rsidRPr="00D51556">
              <w:rPr>
                <w:rFonts w:hint="eastAsia"/>
              </w:rPr>
              <w:t>移動式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4570F2" w:rsidTr="004570F2">
        <w:trPr>
          <w:trHeight w:val="794"/>
        </w:trPr>
        <w:tc>
          <w:tcPr>
            <w:tcW w:w="266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定置式</w:t>
            </w:r>
          </w:p>
          <w:p w:rsidR="004570F2" w:rsidRPr="00D51556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 w:rsidRPr="00D51556">
              <w:rPr>
                <w:rFonts w:hint="eastAsia"/>
              </w:rPr>
              <w:t>移動式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4570F2" w:rsidTr="004570F2">
        <w:trPr>
          <w:trHeight w:val="794"/>
        </w:trPr>
        <w:tc>
          <w:tcPr>
            <w:tcW w:w="26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定置式</w:t>
            </w:r>
          </w:p>
          <w:p w:rsidR="004570F2" w:rsidRPr="00D51556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 w:rsidRPr="00D51556">
              <w:rPr>
                <w:rFonts w:hint="eastAsia"/>
              </w:rPr>
              <w:t>移動式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4570F2" w:rsidTr="004570F2">
        <w:trPr>
          <w:gridBefore w:val="4"/>
          <w:wBefore w:w="6001" w:type="dxa"/>
          <w:trHeight w:val="1020"/>
        </w:trPr>
        <w:tc>
          <w:tcPr>
            <w:tcW w:w="3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 w:rsidRPr="007F53F4">
              <w:rPr>
                <w:rFonts w:hint="eastAsia"/>
                <w:spacing w:val="75"/>
                <w:fitText w:val="2442" w:id="1640220424"/>
              </w:rPr>
              <w:t>処理能力の合</w:t>
            </w:r>
            <w:r w:rsidRPr="007F53F4">
              <w:rPr>
                <w:rFonts w:hint="eastAsia"/>
                <w:spacing w:val="1"/>
                <w:fitText w:val="2442" w:id="1640220424"/>
              </w:rPr>
              <w:t>計</w:t>
            </w:r>
          </w:p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</w:p>
          <w:p w:rsidR="004570F2" w:rsidRDefault="004570F2" w:rsidP="004570F2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 w:rsidRPr="007F53F4">
              <w:rPr>
                <w:rFonts w:hint="eastAsia"/>
                <w:spacing w:val="12"/>
                <w:w w:val="94"/>
                <w:fitText w:val="2741" w:id="1655862784"/>
              </w:rPr>
              <w:t>（今年度保安検査対象分</w:t>
            </w:r>
            <w:r w:rsidRPr="007F53F4">
              <w:rPr>
                <w:rFonts w:hint="eastAsia"/>
                <w:spacing w:val="1"/>
                <w:w w:val="94"/>
                <w:fitText w:val="2741" w:id="1655862784"/>
              </w:rPr>
              <w:t>）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4570F2" w:rsidRDefault="004570F2" w:rsidP="00D5155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</w:t>
            </w:r>
            <w:r w:rsidR="00D51556">
              <w:rPr>
                <w:rFonts w:eastAsia="ＭＳ ゴシック" w:hAnsi="Times New Roman" w:cs="ＭＳ ゴシック" w:hint="eastAsia"/>
              </w:rPr>
              <w:t xml:space="preserve">              </w:t>
            </w:r>
            <w:r>
              <w:rPr>
                <w:rFonts w:eastAsia="ＭＳ ゴシック" w:hAnsi="Times New Roman" w:cs="ＭＳ ゴシック" w:hint="eastAsia"/>
              </w:rPr>
              <w:t>）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70F2" w:rsidRDefault="004570F2" w:rsidP="0006485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4570F2" w:rsidRDefault="004570F2" w:rsidP="004570F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 w:rsidR="00D5155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:rsidR="0003624A" w:rsidRDefault="0003624A">
      <w:pPr>
        <w:adjustRightInd/>
        <w:spacing w:line="274" w:lineRule="exact"/>
        <w:rPr>
          <w:rFonts w:hAnsi="Times New Roman" w:cs="Times New Roman"/>
        </w:rPr>
      </w:pPr>
      <w:r>
        <w:rPr>
          <w:rFonts w:hint="eastAsia"/>
        </w:rPr>
        <w:t>（注）</w:t>
      </w:r>
    </w:p>
    <w:p w:rsidR="0003624A" w:rsidRDefault="0003624A" w:rsidP="007F53F4">
      <w:pPr>
        <w:adjustRightInd/>
        <w:spacing w:line="274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１　事業所内のすべての高圧ガス製造施設（冷凍則適用を除く。）について記載すること。保安検査を受けることを要しない製造施設（小規模非連結施設）又は２年～３年ごとに保安検査を受検する製造施設（圧縮機・ＣＥ等）については、その旨を備考欄に記載すること。</w:t>
      </w:r>
    </w:p>
    <w:p w:rsidR="00656238" w:rsidRPr="00ED51FE" w:rsidRDefault="00656238" w:rsidP="007F53F4">
      <w:pPr>
        <w:adjustRightInd/>
        <w:spacing w:line="274" w:lineRule="exact"/>
        <w:ind w:left="210" w:hangingChars="100" w:hanging="210"/>
        <w:rPr>
          <w:rFonts w:hAnsi="Times New Roman" w:cs="Times New Roman"/>
          <w:color w:val="auto"/>
        </w:rPr>
      </w:pPr>
      <w:r w:rsidRPr="00ED51FE">
        <w:rPr>
          <w:rFonts w:hint="eastAsia"/>
          <w:color w:val="auto"/>
          <w:sz w:val="21"/>
          <w:szCs w:val="21"/>
        </w:rPr>
        <w:t>２　前回保安検査年月日の欄には、基準日を記載すること。</w:t>
      </w:r>
    </w:p>
    <w:p w:rsidR="0003624A" w:rsidRPr="00ED51FE" w:rsidRDefault="00656238">
      <w:pPr>
        <w:adjustRightInd/>
        <w:spacing w:line="274" w:lineRule="exact"/>
        <w:rPr>
          <w:rFonts w:hAnsi="Times New Roman" w:cs="Times New Roman"/>
          <w:color w:val="auto"/>
        </w:rPr>
      </w:pPr>
      <w:r w:rsidRPr="00ED51FE">
        <w:rPr>
          <w:rFonts w:hint="eastAsia"/>
          <w:color w:val="auto"/>
          <w:sz w:val="21"/>
          <w:szCs w:val="21"/>
        </w:rPr>
        <w:t>３</w:t>
      </w:r>
      <w:r w:rsidR="0003624A" w:rsidRPr="00ED51FE">
        <w:rPr>
          <w:rFonts w:hint="eastAsia"/>
          <w:color w:val="auto"/>
          <w:sz w:val="21"/>
          <w:szCs w:val="21"/>
        </w:rPr>
        <w:t xml:space="preserve">　今年度の保安検査対象施設の処理能力の合計を記載し、その処理能力に対応する保安検査手数料金額を記載すること。</w:t>
      </w:r>
    </w:p>
    <w:p w:rsidR="0003624A" w:rsidRPr="00ED51FE" w:rsidRDefault="00656238">
      <w:pPr>
        <w:adjustRightInd/>
        <w:spacing w:line="274" w:lineRule="exact"/>
        <w:rPr>
          <w:rFonts w:hAnsi="Times New Roman" w:cs="Times New Roman"/>
          <w:color w:val="auto"/>
        </w:rPr>
      </w:pPr>
      <w:r w:rsidRPr="00ED51FE">
        <w:rPr>
          <w:rFonts w:hint="eastAsia"/>
          <w:color w:val="auto"/>
          <w:sz w:val="21"/>
          <w:szCs w:val="21"/>
        </w:rPr>
        <w:t>４</w:t>
      </w:r>
      <w:r w:rsidR="0003624A" w:rsidRPr="00ED51FE">
        <w:rPr>
          <w:rFonts w:hint="eastAsia"/>
          <w:color w:val="auto"/>
          <w:sz w:val="21"/>
          <w:szCs w:val="21"/>
        </w:rPr>
        <w:t xml:space="preserve">　紙面が不足する場合は、適宜、表を追加して記載すること。</w:t>
      </w:r>
    </w:p>
    <w:p w:rsidR="0003624A" w:rsidRDefault="00656238">
      <w:pPr>
        <w:adjustRightInd/>
        <w:spacing w:line="274" w:lineRule="exact"/>
        <w:rPr>
          <w:rFonts w:hAnsi="Times New Roman" w:cs="Times New Roman"/>
        </w:rPr>
      </w:pPr>
      <w:r w:rsidRPr="00ED51FE">
        <w:rPr>
          <w:rFonts w:hint="eastAsia"/>
          <w:color w:val="auto"/>
          <w:sz w:val="21"/>
          <w:szCs w:val="21"/>
        </w:rPr>
        <w:t>５</w:t>
      </w:r>
      <w:r w:rsidR="0003624A">
        <w:rPr>
          <w:rFonts w:hint="eastAsia"/>
          <w:sz w:val="21"/>
          <w:szCs w:val="21"/>
        </w:rPr>
        <w:t xml:space="preserve">　定期自主検査、開放検査、保安検査受検予定を記載した年間検査工程計画表を添付すること。</w:t>
      </w:r>
      <w:bookmarkStart w:id="0" w:name="_GoBack"/>
      <w:bookmarkEnd w:id="0"/>
    </w:p>
    <w:sectPr w:rsidR="0003624A" w:rsidSect="007F53F4">
      <w:headerReference w:type="default" r:id="rId8"/>
      <w:footerReference w:type="default" r:id="rId9"/>
      <w:pgSz w:w="16838" w:h="11906" w:orient="landscape" w:code="9"/>
      <w:pgMar w:top="1418" w:right="1418" w:bottom="1418" w:left="1418" w:header="720" w:footer="720" w:gutter="0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48" w:rsidRDefault="00FD1148">
      <w:r>
        <w:separator/>
      </w:r>
    </w:p>
  </w:endnote>
  <w:endnote w:type="continuationSeparator" w:id="0">
    <w:p w:rsidR="00FD1148" w:rsidRDefault="00FD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8F" w:rsidRDefault="00C8468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48" w:rsidRDefault="00FD114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1148" w:rsidRDefault="00FD1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DBF" w:rsidRDefault="00E94D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84"/>
  <w:hyphenationZone w:val="0"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4A"/>
    <w:rsid w:val="0003478F"/>
    <w:rsid w:val="0003624A"/>
    <w:rsid w:val="00064850"/>
    <w:rsid w:val="000651BC"/>
    <w:rsid w:val="00070673"/>
    <w:rsid w:val="000A3E08"/>
    <w:rsid w:val="000D66AE"/>
    <w:rsid w:val="000F6559"/>
    <w:rsid w:val="00113DAF"/>
    <w:rsid w:val="00114BC2"/>
    <w:rsid w:val="00130A0D"/>
    <w:rsid w:val="001422E7"/>
    <w:rsid w:val="001B20D1"/>
    <w:rsid w:val="00222738"/>
    <w:rsid w:val="00273387"/>
    <w:rsid w:val="002B089D"/>
    <w:rsid w:val="002C3DB8"/>
    <w:rsid w:val="002E7B8B"/>
    <w:rsid w:val="002F679E"/>
    <w:rsid w:val="0030384C"/>
    <w:rsid w:val="0031340F"/>
    <w:rsid w:val="00336184"/>
    <w:rsid w:val="00344F78"/>
    <w:rsid w:val="0034579F"/>
    <w:rsid w:val="003540E5"/>
    <w:rsid w:val="003938C4"/>
    <w:rsid w:val="003C3EA2"/>
    <w:rsid w:val="00421C0D"/>
    <w:rsid w:val="0043335F"/>
    <w:rsid w:val="0043606F"/>
    <w:rsid w:val="004570F2"/>
    <w:rsid w:val="0045778C"/>
    <w:rsid w:val="004B7C11"/>
    <w:rsid w:val="004C3108"/>
    <w:rsid w:val="004E478A"/>
    <w:rsid w:val="004F557A"/>
    <w:rsid w:val="004F799A"/>
    <w:rsid w:val="0053318D"/>
    <w:rsid w:val="00542227"/>
    <w:rsid w:val="0059206F"/>
    <w:rsid w:val="00593611"/>
    <w:rsid w:val="005A2F87"/>
    <w:rsid w:val="005D0494"/>
    <w:rsid w:val="005D1E89"/>
    <w:rsid w:val="00655628"/>
    <w:rsid w:val="00656238"/>
    <w:rsid w:val="006628E2"/>
    <w:rsid w:val="006A467D"/>
    <w:rsid w:val="007200CF"/>
    <w:rsid w:val="00722E09"/>
    <w:rsid w:val="00742C49"/>
    <w:rsid w:val="007521FE"/>
    <w:rsid w:val="007647A7"/>
    <w:rsid w:val="007B6078"/>
    <w:rsid w:val="007F53F4"/>
    <w:rsid w:val="00821FE2"/>
    <w:rsid w:val="0082699A"/>
    <w:rsid w:val="00831518"/>
    <w:rsid w:val="00873403"/>
    <w:rsid w:val="00895DE7"/>
    <w:rsid w:val="008B0B46"/>
    <w:rsid w:val="00922FF2"/>
    <w:rsid w:val="00981428"/>
    <w:rsid w:val="009A316C"/>
    <w:rsid w:val="009B2B51"/>
    <w:rsid w:val="009B30F3"/>
    <w:rsid w:val="009B4159"/>
    <w:rsid w:val="009C6A6A"/>
    <w:rsid w:val="009F1E63"/>
    <w:rsid w:val="009F562D"/>
    <w:rsid w:val="00A83CF3"/>
    <w:rsid w:val="00A90B27"/>
    <w:rsid w:val="00AB0542"/>
    <w:rsid w:val="00B01F1A"/>
    <w:rsid w:val="00B06150"/>
    <w:rsid w:val="00B2304C"/>
    <w:rsid w:val="00B504C9"/>
    <w:rsid w:val="00B729B6"/>
    <w:rsid w:val="00B820BF"/>
    <w:rsid w:val="00B904EF"/>
    <w:rsid w:val="00BC4252"/>
    <w:rsid w:val="00C14659"/>
    <w:rsid w:val="00C322F3"/>
    <w:rsid w:val="00C43257"/>
    <w:rsid w:val="00C46663"/>
    <w:rsid w:val="00C65BDC"/>
    <w:rsid w:val="00C8427D"/>
    <w:rsid w:val="00C8468F"/>
    <w:rsid w:val="00C93713"/>
    <w:rsid w:val="00C94C30"/>
    <w:rsid w:val="00C95A48"/>
    <w:rsid w:val="00CA7E74"/>
    <w:rsid w:val="00CB56B1"/>
    <w:rsid w:val="00CB7FDD"/>
    <w:rsid w:val="00CD5F0F"/>
    <w:rsid w:val="00D03FCB"/>
    <w:rsid w:val="00D26658"/>
    <w:rsid w:val="00D26903"/>
    <w:rsid w:val="00D415D1"/>
    <w:rsid w:val="00D51556"/>
    <w:rsid w:val="00DF3B8D"/>
    <w:rsid w:val="00E05BF3"/>
    <w:rsid w:val="00E54141"/>
    <w:rsid w:val="00E94DBF"/>
    <w:rsid w:val="00EC3AFD"/>
    <w:rsid w:val="00ED51FE"/>
    <w:rsid w:val="00F242BB"/>
    <w:rsid w:val="00F32673"/>
    <w:rsid w:val="00F5730E"/>
    <w:rsid w:val="00F76632"/>
    <w:rsid w:val="00FA5816"/>
    <w:rsid w:val="00FC2CDF"/>
    <w:rsid w:val="00FD1148"/>
    <w:rsid w:val="00FE5CF3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7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7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E197-F123-405E-BA77-B113A58A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柴田　一雄</cp:lastModifiedBy>
  <cp:revision>2</cp:revision>
  <cp:lastPrinted>2018-03-22T11:23:00Z</cp:lastPrinted>
  <dcterms:created xsi:type="dcterms:W3CDTF">2018-03-23T07:37:00Z</dcterms:created>
  <dcterms:modified xsi:type="dcterms:W3CDTF">2018-03-23T07:37:00Z</dcterms:modified>
</cp:coreProperties>
</file>